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eastAsia" w:ascii="黑体" w:hAnsi="黑体" w:eastAsia="黑体" w:cs="黑体"/>
          <w:b/>
          <w:bCs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党报党刊目录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黑体" w:hAnsi="黑体" w:eastAsia="黑体" w:cs="黑体"/>
          <w:b/>
          <w:bCs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（共105种）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  <w:t>中央级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  <w:shd w:val="clear" w:fill="FFFFFF"/>
          <w:lang w:val="en-US" w:eastAsia="zh-CN"/>
        </w:rPr>
        <w:t>党报（25种）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"http://paper.people.com.cn/rmrb"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人民日报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jc w:val="lef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2.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人民日报海外版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jc w:val="lef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3.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"http://mrdx.cn/" \t "http://www.qstheory.cn/v9zhuanqu/resource/dbdk/_blank" </w:instrTex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新华每日电讯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jc w:val="lef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4.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"http://epaper.gmw.cn/gmrb" \t "http://www.qstheory.cn/v9zhuanqu/resource/dbdk/_blank" </w:instrTex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光明日报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jc w:val="lef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5.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"http://paper.ce.cn/" \t "http://www.qstheory.cn/v9zhuanqu/resource/dbdk/_blank" </w:instrTex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经济日报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jc w:val="lef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6.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"http://www.81.cn/jfjbmap/paperindex.htm" \t "http://www.qstheory.cn/v9zhuanqu/resource/dbdk/_blank" </w:instrTex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解放军报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jc w:val="lef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7.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中国日报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jc w:val="lef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8.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"http://www.jjjcb.cn/" \t "http://www.qstheory.cn/v9zhuanqu/resource/dbdk/_blank" </w:instrTex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中国纪检监察报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jc w:val="lef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9.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"http://www.zuzhirenshi.com/dianzibao/index.htm" \t "http://www.qstheory.cn/v9zhuanqu/resource/dbdk/_blank" </w:instrTex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中国组织人事报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jc w:val="lef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10.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"http://dzb.rmzxb.com/" \t "http://www.qstheory.cn/v9zhuanqu/resource/dbdk/_blank" </w:instrTex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人民政协报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jc w:val="lef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11.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"http://digitalpaper.stdaily.com/" \t "http://www.qstheory.cn/v9zhuanqu/resource/dbdk/_blank" </w:instrTex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科技日报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jc w:val="lef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12.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"http://paper.cnwomen.com.cn/" \t "http://www.qstheory.cn/v9zhuanqu/resource/dbdk/_blank" </w:instrTex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中国妇女报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jc w:val="lef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13.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"http://media.workercn.cn/" \t "http://www.qstheory.cn/v9zhuanqu/resource/dbdk/_blank" </w:instrTex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工人日报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jc w:val="lef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jc w:val="lef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jc w:val="lef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jc w:val="lef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jc w:val="lef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jc w:val="lef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jc w:val="lef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jc w:val="lef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jc w:val="lef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jc w:val="lef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14.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"http://szb.farmer.com.cn/" \t "http://www.qstheory.cn/v9zhuanqu/resource/dbdk/_blank" </w:instrTex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农民日报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jc w:val="lef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15.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"http://zqb.cyol.com/" \t "http://www.qstheory.cn/v9zhuanqu/resource/dbdk/_blank" </w:instrTex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中国青年报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jc w:val="lef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16.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"http://paper.jyb.cn/" \t "http://www.qstheory.cn/v9zhuanqu/resource/dbdk/_blank" </w:instrTex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中国教育报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jc w:val="lef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17.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"http://epaper.legaldaily.com.cn/fzrb/content/PaperIndex.htm" \t "http://www.qstheory.cn/v9zhuanqu/resource/dbdk/_blank" </w:instrTex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法制日报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jc w:val="lef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18.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"http://newspaper.jcrb.com/" \t "http://www.qstheory.cn/v9zhuanqu/resource/dbdk/_blank" </w:instrTex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检察日报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jc w:val="lef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19.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"http://www.rmfyb.com/" \t "http://www.qstheory.cn/v9zhuanqu/resource/dbdk/_blank" </w:instrTex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人民法院报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jc w:val="lef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20.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"http://epaper.cpd.com.cn/" \t "http://www.qstheory.cn/v9zhuanqu/resource/dbdk/_blank" </w:instrTex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人民公安报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jc w:val="lef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21.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"http://epaper.ccdy.cn/" \t "http://www.qstheory.cn/v9zhuanqu/resource/dbdk/_blank" </w:instrTex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中国文化报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jc w:val="lef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22.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"http://news.sciencenet.cn/dz/dznews_photo.aspx" \t "http://www.qstheory.cn/v9zhuanqu/resource/dbdk/_blank" </w:instrTex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中国科学报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jc w:val="lef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23.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"http://paper.tuanjiewang.cn/tjb" \t "http://www.qstheory.cn/v9zhuanqu/resource/dbdk/_blank" </w:instrTex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团结报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jc w:val="lef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24.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"http://www.chinaxwcb.com/index.htm" \t "http://www.qstheory.cn/v9zhuanqu/resource/dbdk/_blank" </w:instrTex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中国新闻出版报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jc w:val="left"/>
        <w:textAlignment w:val="auto"/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25.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"http://paper.cntheory.com/" \t "http://www.qstheory.cn/v9zhuanqu/resource/dbdk/_blank" </w:instrTex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学习时报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  <w:t>地方党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6"/>
          <w:szCs w:val="36"/>
          <w:shd w:val="clear" w:fill="FFFFFF"/>
          <w:lang w:val="en-US" w:eastAsia="zh-CN"/>
        </w:rPr>
        <w:t>报（33种）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"http://bjrb.bjd.com.cn/"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北京日报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"https://www.jfdaily.com/journal/getHomePage.htm"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解放日报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"http://dzb.whb.cn/"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文汇报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"http://epaper.tianjinwe.com/tjrb"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天津日报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"http://epaper.cqrb.cn/"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重庆日报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"http://hbrb.hebnews.cn/"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河北日报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7.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"http://epaper.sxrb.com/"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山西日报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8.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"http://szb.northnews.cn/nmgrb"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内蒙古日报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9.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"http://paper.dzwww.com/dzrb"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大众日报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10.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"http://epaper.hljnews.cn/"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黑龙江日报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11.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"http://jlrbszb.cnjiwang.com/"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吉林日报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12.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"http://epaper.lnd.com.cn/lnrbindex.html"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辽宁日报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13.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"http://xh.xhby.net/"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新华日报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14.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"http://zjrb.zjol.com.cn/"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浙江日报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15.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"http://epaper.anhuinews.com/"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安徽日报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16.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"http://jiangxi.jxnews.com.cn/pdf/jxrbfm/index.shtml"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江西日报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17.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"http://fjrb.fjsen.com/"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福建日报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18.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"http://newpaper.dahe.cn/hnrb"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河南日报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19.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"http://hbrb.cnhubei.com/cache/paper_hbrb.aspx"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湖北日报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20.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"http://hnrb.voc.com.cn/hnrb_epaper"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湖南日报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21.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"http://epaper.southcn.com/"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南方日报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22.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"http://gxrb.gxrb.com.cn/"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广西日报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23.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"http://hnrb.hinews.cn/"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海南日报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24.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"http://szb.gzrbs.com.cn/"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贵州日报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25.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"http://epaper.scdaily.cn/"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四川日报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26.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"http://yndaily.yunnan.cn/"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云南日报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27.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"http://epaper.chinatibetnews.com/xzrb"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西藏日报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28.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"http://esb.sxdaily.com.cn/"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陕西日报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29.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"http://szb.gansudaily.com.cn/gsrb"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甘肃日报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30.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"http://epaper.tibet3.com/"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青海日报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31.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"http://www.nxrb.cn/szb"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宁夏日报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32.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"http://wap.xjdaily.com/"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新疆日报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-196" w:firstLine="0" w:firstLineChars="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  <w:lang w:val="en-US" w:eastAsia="zh-CN"/>
        </w:rPr>
        <w:t>33.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instrText xml:space="preserve"> HYPERLINK "http://epaper.bingtuannet.com/" \t "http://www.qstheory.cn/v9zhuanqu/resource/dbdk/_blank"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兵团日报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196" w:right="-196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196" w:right="-196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196" w:right="-196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196" w:right="-196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196" w:right="-196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196" w:right="-196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  <w:t>中央级党刊</w:t>
      </w:r>
      <w:r>
        <w:rPr>
          <w:rFonts w:hint="eastAsia" w:cs="宋体"/>
          <w:b/>
          <w:bCs/>
          <w:i w:val="0"/>
          <w:iCs w:val="0"/>
          <w:caps w:val="0"/>
          <w:color w:val="auto"/>
          <w:spacing w:val="0"/>
          <w:sz w:val="36"/>
          <w:szCs w:val="36"/>
          <w:shd w:val="clear" w:fill="FFFFFF"/>
          <w:lang w:eastAsia="zh-CN"/>
        </w:rPr>
        <w:t>（</w:t>
      </w:r>
      <w:r>
        <w:rPr>
          <w:rFonts w:hint="eastAsia" w:cs="宋体"/>
          <w:b/>
          <w:bCs/>
          <w:i w:val="0"/>
          <w:iCs w:val="0"/>
          <w:caps w:val="0"/>
          <w:color w:val="auto"/>
          <w:spacing w:val="0"/>
          <w:sz w:val="36"/>
          <w:szCs w:val="36"/>
          <w:shd w:val="clear" w:fill="FFFFFF"/>
          <w:lang w:val="en-US" w:eastAsia="zh-CN"/>
        </w:rPr>
        <w:t>15种</w:t>
      </w:r>
      <w:r>
        <w:rPr>
          <w:rFonts w:hint="eastAsia" w:cs="宋体"/>
          <w:b/>
          <w:bCs/>
          <w:i w:val="0"/>
          <w:iCs w:val="0"/>
          <w:caps w:val="0"/>
          <w:color w:val="auto"/>
          <w:spacing w:val="0"/>
          <w:sz w:val="36"/>
          <w:szCs w:val="36"/>
          <w:shd w:val="clear" w:fill="FFFFFF"/>
          <w:lang w:eastAsia="zh-CN"/>
        </w:rPr>
        <w:t>）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instrText xml:space="preserve"> HYPERLINK "https://baike.baidu.com/item/%E6%B1%82%E6%98%AF/9843864" \t "https://baike.baidu.com/item/%E5%85%9A%E5%88%8A/_blank"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求是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2.半月谈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3.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党建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4.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党建研究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5.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人民论坛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t>6.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instrText xml:space="preserve"> HYPERLINK "https://baike.baidu.com/item/%E9%A9%AC%E5%85%8B%E6%80%9D%E4%B8%BB%E4%B9%89%E7%A0%94%E7%A9%B6/12509386" \t "https://baike.baidu.com/item/%E5%85%9A%E5%88%8A/_blank"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马克思主义研究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t>7.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instrText xml:space="preserve"> HYPERLINK "https://baike.baidu.com/item/%E4%B8%AD%E5%9B%BD%E8%A1%8C%E6%94%BF%E7%AE%A1%E7%90%86/1192862" \t "https://baike.baidu.com/item/%E5%85%9A%E5%88%8A/_blank"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中国行政管理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t>8.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instrText xml:space="preserve"> HYPERLINK "https://baike.baidu.com/item/%E4%B8%AD%E5%9B%BD%E5%8F%91%E5%B1%95%E8%A7%82%E5%AF%9F/10048289" \t "https://baike.baidu.com/item/%E5%85%9A%E5%88%8A/_blank"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中国发展观察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t>9.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instrText xml:space="preserve"> HYPERLINK "https://baike.baidu.com/item/%E4%B8%AD%E5%9B%BD%E5%85%9A%E6%94%BF%E5%B9%B2%E9%83%A8%E8%AE%BA%E5%9D%9B/2523103" \t "https://baike.baidu.com/item/%E5%85%9A%E5%88%8A/_blank"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中国党政干部论坛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t>10.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instrText xml:space="preserve"> HYPERLINK "https://baike.baidu.com/item/%E5%BD%93%E4%BB%A3%E4%B8%AD%E5%9B%BD%E5%8F%B2%E7%A0%94%E7%A9%B6/2628684" \t "https://baike.baidu.com/item/%E5%85%9A%E5%88%8A/_blank"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当代中国史研究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11.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理论视野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12.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理论前沿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13.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党的文献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t>14.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instrText xml:space="preserve"> HYPERLINK "https://baike.baidu.com/item/%E4%B8%AD%E5%85%B1%E5%85%9A%E5%8F%B2%E7%A0%94%E7%A9%B6/7094099" \t "https://baike.baidu.com/item/%E5%85%9A%E5%88%8A/_blank"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中共党史研究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15.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百年潮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196" w:right="-196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196" w:right="-196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196" w:right="-196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196" w:right="-196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196" w:right="-196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196" w:right="-196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196" w:right="-196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196" w:right="-196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196" w:right="-196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196" w:right="-196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196" w:right="-196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196" w:right="-196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196" w:right="-196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196" w:right="-196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196" w:right="-196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196" w:right="-196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196" w:right="-196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196" w:right="-196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196" w:right="-196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196" w:right="-196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196" w:right="-196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196" w:right="-196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196" w:right="-196"/>
        <w:textAlignment w:val="auto"/>
        <w:rPr>
          <w:rFonts w:hint="default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  <w:t>地方党刊</w:t>
      </w:r>
      <w:r>
        <w:rPr>
          <w:rFonts w:hint="eastAsia" w:cs="宋体"/>
          <w:b/>
          <w:bCs/>
          <w:i w:val="0"/>
          <w:iCs w:val="0"/>
          <w:caps w:val="0"/>
          <w:color w:val="auto"/>
          <w:spacing w:val="0"/>
          <w:sz w:val="36"/>
          <w:szCs w:val="36"/>
          <w:shd w:val="clear" w:fill="FFFFFF"/>
          <w:lang w:eastAsia="zh-CN"/>
        </w:rPr>
        <w:t>（</w:t>
      </w:r>
      <w:r>
        <w:rPr>
          <w:rFonts w:hint="eastAsia" w:cs="宋体"/>
          <w:b/>
          <w:bCs/>
          <w:i w:val="0"/>
          <w:iCs w:val="0"/>
          <w:caps w:val="0"/>
          <w:color w:val="auto"/>
          <w:spacing w:val="0"/>
          <w:sz w:val="36"/>
          <w:szCs w:val="36"/>
          <w:shd w:val="clear" w:fill="FFFFFF"/>
          <w:lang w:val="en-US" w:eastAsia="zh-CN"/>
        </w:rPr>
        <w:t>32种）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前线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天津支部生活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3.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共产党员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4.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instrText xml:space="preserve"> HYPERLINK "https://baike.baidu.com/item/%E5%89%8D%E8%BF%9B/18844957" \t "https://baike.baidu.com/item/%E5%85%9A%E5%88%8A/_blank"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前进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5.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实践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6.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共产党员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7.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新长征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8.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奋斗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9.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instrText xml:space="preserve"> HYPERLINK "https://baike.baidu.com/item/%E4%B8%8A%E6%B5%B7%E6%94%AF%E9%83%A8%E7%94%9F%E6%B4%BB/2612786" \t "https://baike.baidu.com/item/%E5%85%9A%E5%88%8A/_blank"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上海支部生活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10.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群众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11.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今日浙江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12.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江淮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13.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海峡通讯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14.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当代江西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15.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山东支部生活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16.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党的生活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17.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政策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18.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新湘评论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19.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南方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20.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当代广西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21.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今日海南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22.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当代党员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23.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instrText xml:space="preserve"> HYPERLINK "https://baike.baidu.com/item/%E5%9B%9B%E5%B7%9D%E5%85%9A%E7%9A%84%E5%BB%BA%E8%AE%BE/10585488" \t "https://baike.baidu.com/item/%E5%85%9A%E5%88%8A/_blank"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四川党的建设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24.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当代贵州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25.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instrText xml:space="preserve"> HYPERLINK "https://baike.baidu.com/item/%E4%BA%91%E5%8D%97%E6%94%AF%E9%83%A8%E7%94%9F%E6%B4%BB/12683935" \t "https://baike.baidu.com/item/%E5%85%9A%E5%88%8A/_blank"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u w:val="none"/>
          <w:shd w:val="clear" w:fill="FFFFFF"/>
        </w:rPr>
        <w:t>云南支部生活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26.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新西藏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27.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当代陕西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28.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党的建设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29.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党的生活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30.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共产党人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31.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今日新疆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t>32.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当代兵团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equalWidth="0" w:num="2">
        <w:col w:w="3940" w:space="425"/>
        <w:col w:w="3940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220BD"/>
    <w:rsid w:val="0C596735"/>
    <w:rsid w:val="11CA1F76"/>
    <w:rsid w:val="29D176E8"/>
    <w:rsid w:val="31B3318E"/>
    <w:rsid w:val="415E383B"/>
    <w:rsid w:val="57A867F3"/>
    <w:rsid w:val="60664023"/>
    <w:rsid w:val="68420545"/>
    <w:rsid w:val="6C90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2021-07-14T09:30:00Z</dcterms:created>
  <dc:creator>5677848</dc:creator>
  <cp:lastModifiedBy>5677848</cp:lastModifiedBy>
  <cp:lastPrinted>2021-09-07T03:02:36Z</cp:lastPrinted>
  <dcterms:modified xsi:type="dcterms:W3CDTF">2021-09-07T03:17:24Z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5B2E6321B17648928AAE3AE38F44747E</vt:lpwstr>
  </property>
</Properties>
</file>